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9" w:rsidRPr="003814B7" w:rsidRDefault="00032669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91F62" w:rsidRPr="00D91F62" w:rsidRDefault="00D91F62" w:rsidP="00D91F6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F62" w:rsidRPr="00D91F62" w:rsidRDefault="00D91F62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       РЕШЕНИЕ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D91F62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от   </w:t>
      </w:r>
      <w:r w:rsidR="00C45C73">
        <w:rPr>
          <w:rFonts w:ascii="Times New Roman" w:hAnsi="Times New Roman" w:cs="Times New Roman"/>
          <w:sz w:val="28"/>
          <w:szCs w:val="28"/>
        </w:rPr>
        <w:t>26 декабря</w:t>
      </w:r>
      <w:r w:rsidR="00B36403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 xml:space="preserve">  2018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>г.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C45C73">
        <w:rPr>
          <w:rFonts w:ascii="Times New Roman" w:hAnsi="Times New Roman" w:cs="Times New Roman"/>
          <w:sz w:val="28"/>
          <w:szCs w:val="28"/>
        </w:rPr>
        <w:t>31</w:t>
      </w:r>
    </w:p>
    <w:p w:rsidR="00781B32" w:rsidRPr="00D91F62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О бюджете Сущевского сельского поселения на 2019 год    </w:t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Сущевского сельского поселения проект решения «О бюджете Сущевского сельского поселения на 2019 год», Совет депутатов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РЕШИЛ: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2019 год по доходам в сумме </w:t>
      </w:r>
      <w:r w:rsidR="00FA2070" w:rsidRPr="00D91F62">
        <w:rPr>
          <w:rFonts w:ascii="Times New Roman" w:hAnsi="Times New Roman" w:cs="Times New Roman"/>
          <w:sz w:val="28"/>
          <w:szCs w:val="28"/>
        </w:rPr>
        <w:t xml:space="preserve">11 667 540 </w:t>
      </w:r>
      <w:r w:rsidRPr="00D91F62">
        <w:rPr>
          <w:rFonts w:ascii="Times New Roman" w:hAnsi="Times New Roman" w:cs="Times New Roman"/>
          <w:sz w:val="28"/>
          <w:szCs w:val="28"/>
        </w:rPr>
        <w:t xml:space="preserve">рубля, в </w:t>
      </w:r>
      <w:proofErr w:type="spellStart"/>
      <w:r w:rsidRPr="00D91F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1F62">
        <w:rPr>
          <w:rFonts w:ascii="Times New Roman" w:hAnsi="Times New Roman" w:cs="Times New Roman"/>
          <w:sz w:val="28"/>
          <w:szCs w:val="28"/>
        </w:rPr>
        <w:t>. объем собственных доходов в сумме</w:t>
      </w:r>
      <w:r w:rsidR="00DC690A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 xml:space="preserve">9 221 140 рубля, объем безвозмездных поступлений от других бюджетов бюджетной системы Российской Федерации в сумме </w:t>
      </w:r>
      <w:r w:rsidR="00DC690A" w:rsidRPr="00D91F62">
        <w:rPr>
          <w:rFonts w:ascii="Times New Roman" w:hAnsi="Times New Roman" w:cs="Times New Roman"/>
          <w:sz w:val="28"/>
          <w:szCs w:val="28"/>
        </w:rPr>
        <w:t>2</w:t>
      </w:r>
      <w:r w:rsidR="00FA2070" w:rsidRPr="00D91F62">
        <w:rPr>
          <w:rFonts w:ascii="Times New Roman" w:hAnsi="Times New Roman" w:cs="Times New Roman"/>
          <w:sz w:val="28"/>
          <w:szCs w:val="28"/>
        </w:rPr>
        <w:t> 446 4</w:t>
      </w:r>
      <w:r w:rsidR="00DC690A" w:rsidRPr="00D91F62">
        <w:rPr>
          <w:rFonts w:ascii="Times New Roman" w:hAnsi="Times New Roman" w:cs="Times New Roman"/>
          <w:sz w:val="28"/>
          <w:szCs w:val="28"/>
        </w:rPr>
        <w:t>00</w:t>
      </w:r>
      <w:r w:rsidRPr="00D91F62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FA2070" w:rsidRPr="00D91F62">
        <w:rPr>
          <w:rFonts w:ascii="Times New Roman" w:hAnsi="Times New Roman" w:cs="Times New Roman"/>
          <w:sz w:val="28"/>
          <w:szCs w:val="28"/>
        </w:rPr>
        <w:t>13 402</w:t>
      </w:r>
      <w:proofErr w:type="gramEnd"/>
      <w:r w:rsidR="00FA2070" w:rsidRPr="00D91F62">
        <w:rPr>
          <w:rFonts w:ascii="Times New Roman" w:hAnsi="Times New Roman" w:cs="Times New Roman"/>
          <w:sz w:val="28"/>
          <w:szCs w:val="28"/>
        </w:rPr>
        <w:t xml:space="preserve"> 998 </w:t>
      </w:r>
      <w:r w:rsidRPr="00D91F62">
        <w:rPr>
          <w:rFonts w:ascii="Times New Roman" w:hAnsi="Times New Roman" w:cs="Times New Roman"/>
          <w:sz w:val="28"/>
          <w:szCs w:val="28"/>
        </w:rPr>
        <w:t>рублей.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2. Установить размер дефицита бюджета Сущевского сельского поселения на 2018 год в сумме  </w:t>
      </w:r>
      <w:r w:rsidR="0025035D" w:rsidRPr="00D91F62">
        <w:rPr>
          <w:rFonts w:ascii="Times New Roman" w:hAnsi="Times New Roman" w:cs="Times New Roman"/>
          <w:sz w:val="28"/>
          <w:szCs w:val="28"/>
        </w:rPr>
        <w:t>1 735 458</w:t>
      </w:r>
      <w:r w:rsidRPr="00D91F62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3. Утвердить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5 к настоящему решению.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согласно приложению № 6.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5. Утвердить перечень главных администраторов доходов бюджета Сущевского сельского поселения согласно приложению 1 к настоящему решению.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Предоставить право администрации Сущевского сельского поселения в случае изменения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Доходы бюджета Сущевского сельского поселения, поступающие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поселений, в соответствии с </w:t>
      </w:r>
      <w:r w:rsidRPr="00D91F62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согласно приложению 2 к настоящему решению.</w:t>
      </w:r>
      <w:proofErr w:type="gramEnd"/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8. Утвердить объем поступлений доходов в бюджет Сущевского сельского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9.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10. Установить, что неиспользованные в 20</w:t>
      </w:r>
      <w:r w:rsidR="0025035D" w:rsidRPr="00D91F62">
        <w:rPr>
          <w:rFonts w:ascii="Times New Roman" w:hAnsi="Times New Roman" w:cs="Times New Roman"/>
          <w:sz w:val="28"/>
          <w:szCs w:val="28"/>
        </w:rPr>
        <w:t>18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средства, потребность в которых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11.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12. Резервный фонд администрации Сущевского сельского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 не создавать.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13. Утвердить следующий перечень расходов бюджета Сущевского сельского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бюджету Костромского муниципального района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>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15.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91F62">
        <w:rPr>
          <w:rFonts w:ascii="Times New Roman" w:hAnsi="Times New Roman" w:cs="Times New Roman"/>
          <w:sz w:val="28"/>
          <w:szCs w:val="28"/>
        </w:rPr>
        <w:t xml:space="preserve"> единый счет бюджета), открытом в Управлении Федерального казначейства по Костромской области.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91F62">
        <w:rPr>
          <w:rFonts w:ascii="Times New Roman" w:hAnsi="Times New Roman" w:cs="Times New Roman"/>
          <w:sz w:val="28"/>
          <w:szCs w:val="28"/>
        </w:rPr>
        <w:t>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  <w:proofErr w:type="gramEnd"/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</w:t>
      </w:r>
      <w:r w:rsidR="005C38E5">
        <w:rPr>
          <w:rFonts w:ascii="Times New Roman" w:hAnsi="Times New Roman" w:cs="Times New Roman"/>
          <w:sz w:val="28"/>
          <w:szCs w:val="28"/>
        </w:rPr>
        <w:t>редств бюджета поселения на 2019</w:t>
      </w:r>
      <w:bookmarkStart w:id="0" w:name="_GoBack"/>
      <w:bookmarkEnd w:id="0"/>
      <w:r w:rsidRPr="00D91F6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17.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18. Установить размер дорожного фонда в сумме </w:t>
      </w:r>
      <w:r w:rsidR="0025035D" w:rsidRPr="00D91F62">
        <w:rPr>
          <w:rFonts w:ascii="Times New Roman" w:hAnsi="Times New Roman" w:cs="Times New Roman"/>
          <w:sz w:val="28"/>
          <w:szCs w:val="28"/>
        </w:rPr>
        <w:t xml:space="preserve">892 630 </w:t>
      </w:r>
      <w:r w:rsidRPr="00D91F62">
        <w:rPr>
          <w:rFonts w:ascii="Times New Roman" w:hAnsi="Times New Roman" w:cs="Times New Roman"/>
          <w:sz w:val="28"/>
          <w:szCs w:val="28"/>
        </w:rPr>
        <w:t>руб.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19.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25035D" w:rsidRPr="00D91F62">
        <w:rPr>
          <w:rFonts w:ascii="Times New Roman" w:hAnsi="Times New Roman" w:cs="Times New Roman"/>
          <w:sz w:val="28"/>
          <w:szCs w:val="28"/>
        </w:rPr>
        <w:t>8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201</w:t>
      </w:r>
      <w:r w:rsidR="0025035D" w:rsidRPr="00D91F62">
        <w:rPr>
          <w:rFonts w:ascii="Times New Roman" w:hAnsi="Times New Roman" w:cs="Times New Roman"/>
          <w:sz w:val="28"/>
          <w:szCs w:val="28"/>
        </w:rPr>
        <w:t>9</w:t>
      </w:r>
      <w:r w:rsidRPr="00D91F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20. 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41288" w:rsidRDefault="0024128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41288" w:rsidRPr="00D91F62" w:rsidRDefault="0024128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 </w:t>
      </w:r>
    </w:p>
    <w:p w:rsidR="008E7310" w:rsidRPr="00D91F62" w:rsidRDefault="004A75B5" w:rsidP="004A75B5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D91F6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</w:r>
      <w:r w:rsidRPr="00D91F62">
        <w:rPr>
          <w:rFonts w:ascii="Times New Roman" w:hAnsi="Times New Roman" w:cs="Times New Roman"/>
          <w:sz w:val="28"/>
          <w:szCs w:val="28"/>
        </w:rPr>
        <w:tab/>
        <w:t xml:space="preserve">    И.А. Аристова</w:t>
      </w:r>
      <w:r w:rsidRPr="00D91F62">
        <w:rPr>
          <w:rFonts w:ascii="Times New Roman" w:hAnsi="Times New Roman" w:cs="Times New Roman"/>
          <w:sz w:val="24"/>
        </w:rPr>
        <w:t xml:space="preserve">              </w:t>
      </w:r>
      <w:r w:rsidR="008E7310" w:rsidRPr="00D91F62">
        <w:rPr>
          <w:rFonts w:ascii="Times New Roman" w:eastAsia="Times New Roman" w:hAnsi="Times New Roman" w:cs="Times New Roman"/>
          <w:sz w:val="24"/>
        </w:rPr>
        <w:br w:type="page"/>
      </w:r>
    </w:p>
    <w:p w:rsidR="00AC4BA9" w:rsidRPr="00D91F62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D91F62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D91F62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D91F62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D91F62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от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26 декабря</w:t>
      </w:r>
      <w:r w:rsidR="001010C3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2018 года №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8370F2" w:rsidRPr="00D91F62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D91F6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C45C7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D91F62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D91F6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D91F62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D91F6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D91F6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D91F6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D91F6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EB667E" w:rsidRPr="00D91F62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2</w:t>
      </w:r>
    </w:p>
    <w:p w:rsidR="00EB667E" w:rsidRPr="00D91F62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D91F62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D91F62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26 декабря </w:t>
      </w:r>
      <w:r w:rsidR="001010C3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</w:p>
    <w:p w:rsidR="008370F2" w:rsidRPr="00D91F62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D91F6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C45C7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D91F62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D91F6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D91F6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D91F6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91F6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D91F62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D91F62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D91F62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D91F62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D91F62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D91F62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D91F62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26 декабря </w:t>
      </w:r>
      <w:r w:rsidR="004A49A5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195817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D91F6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C45C7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D91F62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8370F2" w:rsidRPr="00D91F6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16"/>
        <w:tblW w:w="10787" w:type="dxa"/>
        <w:tblInd w:w="-318" w:type="dxa"/>
        <w:tblLook w:val="04A0" w:firstRow="1" w:lastRow="0" w:firstColumn="1" w:lastColumn="0" w:noHBand="0" w:noVBand="1"/>
      </w:tblPr>
      <w:tblGrid>
        <w:gridCol w:w="6062"/>
        <w:gridCol w:w="2872"/>
        <w:gridCol w:w="1853"/>
      </w:tblGrid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ВСЕГО: В том числе: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11 667 540,00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9 221 140,00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226B8D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5 126 200,00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10102010010000110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5100 000,00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10102020010000110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10102030010000110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10102040010000110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10300000000000000</w:t>
            </w:r>
          </w:p>
        </w:tc>
        <w:tc>
          <w:tcPr>
            <w:tcW w:w="1853" w:type="dxa"/>
            <w:noWrap/>
            <w:hideMark/>
          </w:tcPr>
          <w:p w:rsidR="008D1005" w:rsidRPr="00D91F62" w:rsidRDefault="00344596" w:rsidP="00344596">
            <w:pP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8D1005" w:rsidRPr="00D91F62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Excel.Sheet.8 "D:\\Вера\\работа\\Доходы на 2019 год.xls" Лист1!R13C3 </w:instrTex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D91F62">
              <w:rPr>
                <w:rFonts w:ascii="Times New Roman" w:hAnsi="Times New Roman" w:cs="Times New Roman"/>
                <w:sz w:val="24"/>
              </w:rPr>
              <w:fldChar w:fldCharType="separate"/>
            </w:r>
          </w:p>
          <w:p w:rsidR="008D1005" w:rsidRPr="00D91F62" w:rsidRDefault="008D1005" w:rsidP="008D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892 627</w:t>
            </w:r>
          </w:p>
          <w:p w:rsidR="00ED7141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10302000010000110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892627,00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10302230010000110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22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303242,00</w:t>
            </w:r>
          </w:p>
          <w:p w:rsidR="00344596" w:rsidRPr="00D91F62" w:rsidRDefault="00344596" w:rsidP="00226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10302240010000110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2125,00</w:t>
            </w:r>
          </w:p>
          <w:p w:rsidR="00344596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10302250010000110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587260,00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32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242800,00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10501000000000110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169800</w:t>
            </w:r>
            <w:r w:rsidR="00226B8D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10501010010000110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118300,00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10501011010000110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118300,00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10501020010000110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48500,00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10501021010000110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48500</w:t>
            </w:r>
            <w:r w:rsidR="00226B8D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10501050010000110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44596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344596" w:rsidRPr="00D91F62" w:rsidRDefault="00344596" w:rsidP="003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10503000010000110</w:t>
            </w:r>
          </w:p>
        </w:tc>
        <w:tc>
          <w:tcPr>
            <w:tcW w:w="1853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344596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344596" w:rsidRPr="00D91F62" w:rsidRDefault="00344596" w:rsidP="003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1853" w:type="dxa"/>
            <w:noWrap/>
            <w:hideMark/>
          </w:tcPr>
          <w:p w:rsidR="00344596" w:rsidRPr="00D91F62" w:rsidRDefault="00344596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73000,00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2308100,00</w:t>
            </w: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10601000000000110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10606000000000110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10606030000000110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1405 100,00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1405 100,00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10606040000000110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903 000,00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903 000,00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10804000010000110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226B8D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 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11105000000000120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141" w:rsidRPr="00D91F6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11105030000000120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141" w:rsidRPr="00D91F6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141" w:rsidRPr="00D91F62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11109000000000120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11109040000000120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11301000000000130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11301990000000130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11400000000000000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11402000000000000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11402050100000410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11500000000000000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11502000000000140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11651000020000140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344596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11651040020000140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2446400,00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344596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2446400,00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20210000000000151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20215001000000151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20215001100000151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3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96" w:rsidRPr="00D91F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20220000000000151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20220216000000151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20220216100000151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20225027000000151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20225027100000151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20225555000000151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20225555100000151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20230000000000151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F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15E" w:rsidRPr="00D91F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20230024000000151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F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F7715E" w:rsidRPr="00D91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20230024100000151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F7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F7715E" w:rsidRPr="00D91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20235118000000151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226 800,00</w:t>
            </w:r>
          </w:p>
        </w:tc>
      </w:tr>
      <w:tr w:rsidR="00ED7141" w:rsidRPr="00D91F62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20235118100000151</w:t>
            </w:r>
          </w:p>
        </w:tc>
        <w:tc>
          <w:tcPr>
            <w:tcW w:w="1853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226 800,00</w:t>
            </w: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20240000000000151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20240014000000151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20240014100000151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20249999000000151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41" w:rsidRPr="00D91F62" w:rsidTr="00F7715E">
        <w:trPr>
          <w:trHeight w:val="255"/>
        </w:trPr>
        <w:tc>
          <w:tcPr>
            <w:tcW w:w="6062" w:type="dxa"/>
            <w:noWrap/>
            <w:hideMark/>
          </w:tcPr>
          <w:p w:rsidR="00ED7141" w:rsidRPr="00D91F62" w:rsidRDefault="00ED7141" w:rsidP="00D45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20249999100000151</w:t>
            </w:r>
          </w:p>
        </w:tc>
        <w:tc>
          <w:tcPr>
            <w:tcW w:w="1853" w:type="dxa"/>
            <w:noWrap/>
          </w:tcPr>
          <w:p w:rsidR="00ED7141" w:rsidRPr="00D91F62" w:rsidRDefault="00ED7141" w:rsidP="00D4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79" w:rsidRPr="00D91F62" w:rsidTr="00CE2171">
        <w:trPr>
          <w:trHeight w:val="255"/>
        </w:trPr>
        <w:tc>
          <w:tcPr>
            <w:tcW w:w="8934" w:type="dxa"/>
            <w:gridSpan w:val="2"/>
            <w:noWrap/>
          </w:tcPr>
          <w:p w:rsidR="00327179" w:rsidRPr="00D91F62" w:rsidRDefault="00327179" w:rsidP="003271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853" w:type="dxa"/>
            <w:noWrap/>
          </w:tcPr>
          <w:p w:rsidR="00327179" w:rsidRPr="00D91F62" w:rsidRDefault="00F7715E" w:rsidP="00327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sz w:val="24"/>
                <w:szCs w:val="24"/>
              </w:rPr>
              <w:t>11 667 540,00</w:t>
            </w:r>
          </w:p>
        </w:tc>
      </w:tr>
    </w:tbl>
    <w:p w:rsidR="00D4541B" w:rsidRPr="00D91F6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24258" w:rsidRPr="00D91F62" w:rsidRDefault="00824258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8370F2" w:rsidRPr="00D91F62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A102EB" w:rsidRPr="00D91F6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4</w:t>
      </w:r>
    </w:p>
    <w:p w:rsidR="00A102EB" w:rsidRPr="00D91F6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D91F6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D91F6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26 декабря </w:t>
      </w:r>
      <w:r w:rsidR="001010C3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AC0107" w:rsidRPr="00D91F6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C45C7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D91F6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D91F6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0"/>
        <w:gridCol w:w="3183"/>
        <w:gridCol w:w="703"/>
        <w:gridCol w:w="776"/>
        <w:gridCol w:w="1669"/>
        <w:gridCol w:w="1059"/>
        <w:gridCol w:w="2138"/>
      </w:tblGrid>
      <w:tr w:rsidR="006978AC" w:rsidRPr="00D91F62" w:rsidTr="006978AC">
        <w:trPr>
          <w:trHeight w:val="480"/>
        </w:trPr>
        <w:tc>
          <w:tcPr>
            <w:tcW w:w="4253" w:type="dxa"/>
            <w:gridSpan w:val="2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3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Код 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776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дел, по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дел</w:t>
            </w:r>
          </w:p>
        </w:tc>
        <w:tc>
          <w:tcPr>
            <w:tcW w:w="1669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Целевая ст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9" w:type="dxa"/>
          </w:tcPr>
          <w:p w:rsidR="006978AC" w:rsidRPr="00D91F62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Вид расх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2138" w:type="dxa"/>
          </w:tcPr>
          <w:p w:rsidR="006978AC" w:rsidRPr="00D91F62" w:rsidRDefault="006978AC" w:rsidP="00B82E35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Расходы на 201</w:t>
            </w:r>
            <w:r w:rsidR="00B82E35"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  <w:r w:rsidRPr="00D9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 В том чи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37209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13 402 998,00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ОБЩЕГОСУДАРСТВЕННЫЕ В</w:t>
            </w: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26B8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6 250 545,00</w:t>
            </w: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ностного лица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субъекта Российской Федерации и муниципального образования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37209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1 171 800,00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37209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037209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037209" w:rsidRPr="00D91F62" w:rsidRDefault="00037209" w:rsidP="000372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самоуправления</w:t>
            </w:r>
          </w:p>
        </w:tc>
        <w:tc>
          <w:tcPr>
            <w:tcW w:w="703" w:type="dxa"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037209" w:rsidRPr="00D91F62" w:rsidRDefault="00037209" w:rsidP="000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037209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037209" w:rsidRPr="00D91F62" w:rsidRDefault="00037209" w:rsidP="000372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 обеспечения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выполнения функций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3" w:type="dxa"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037209" w:rsidRPr="00D91F62" w:rsidRDefault="00037209" w:rsidP="000372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037209" w:rsidRPr="00D91F62" w:rsidRDefault="00037209" w:rsidP="0003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исполнительных органов госуда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власти субъектов Росси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Федерации, местных админ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страций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2489538,00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A97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2489538,00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2343600,00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 обеспечения выполнения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функций государственными (муниц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2343600,00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функций органов местного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135138,00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(муниципальных)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9732C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135138,00</w:t>
            </w:r>
          </w:p>
          <w:p w:rsidR="00351BC7" w:rsidRPr="00D91F62" w:rsidRDefault="00351BC7" w:rsidP="00A9732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осуществление госуда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ственных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полномочий по составлению прот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колов об административных прав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0020072090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A9732C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</w:t>
            </w:r>
            <w:r w:rsidR="00A9732C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10 8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0F63D9" w:rsidP="00A9732C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732C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116 600,00</w:t>
            </w:r>
          </w:p>
        </w:tc>
      </w:tr>
      <w:tr w:rsidR="00351BC7" w:rsidRPr="00D91F62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муниципальной со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ственностью.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Реализация функций, связанных с общегосударственным управлением. Учреждения, осуществляющие ре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лизацию государственных функций, связанных с общегосударственным управлением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9732C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2 116 600,00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функций, связанных 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общегосударственным управлением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0920020300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Учреждения, осуществляющие ре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лизацию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государственных функций, связа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с общегосударственным упра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лением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2 096 600,00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(оказание услуг) подведомственных учреждений - МКУ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0930000590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2 096 600,00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1692600</w:t>
            </w:r>
            <w:r w:rsidR="000F63D9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B82E98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404000,00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Субвенции. Межбюджетные тран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муниципальных районов из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поселений и межбюджетные трансферты бюджетам поселений </w:t>
            </w: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139 951,00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подготовка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Руководство и управление в сфере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установленных функций 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по оплате тр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работников органов местного сам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обеспечение функций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органов местного самоуправления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учета на территориях, где отсу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0020051180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259 9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49070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247 9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ПРАВООХРАНИТЕЛЬНАЯ ДЕ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60 700,00</w:t>
            </w:r>
          </w:p>
        </w:tc>
      </w:tr>
      <w:tr w:rsidR="00351BC7" w:rsidRPr="00D91F62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ситуаций природного и техногенн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30 000,00</w:t>
            </w:r>
          </w:p>
        </w:tc>
      </w:tr>
      <w:tr w:rsidR="00351BC7" w:rsidRPr="00D91F62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следствий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чрезвычайных ситуаций и стихи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бедствий природного и техн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генного характера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2180020100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2020026700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30 700,00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892630</w:t>
            </w:r>
            <w:r w:rsidR="000F63D9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892630</w:t>
            </w:r>
            <w:r w:rsidR="000F63D9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892630,00</w:t>
            </w:r>
          </w:p>
        </w:tc>
      </w:tr>
      <w:tr w:rsidR="00351BC7" w:rsidRPr="00D91F62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местного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значения вне границ населенных пунктов сельских поселений в гр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ницах муниципального района за счет средств, поступивших из бю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жета Костромского муниципального района,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3150020300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51BC7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местного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значения сельских 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3150020400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3150020500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892630,00</w:t>
            </w:r>
          </w:p>
        </w:tc>
      </w:tr>
      <w:tr w:rsidR="00A3777D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892630,00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экономики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254 483,00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 в области национальной экон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землеустройству 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землепользованию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3400020310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Субвенции. Межбюджетные тран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муниципальных районов из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поселений и межбюджетные трансферты бюджетам поселений </w:t>
            </w: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254 483,00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1172500,00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Жилищное хозяйство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126 300,00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муниципал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жилищного фонда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3600020420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777D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100 0</w:t>
            </w:r>
            <w:r w:rsidR="00351BC7" w:rsidRPr="00D91F6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102500,00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коммунального хозя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3610000000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A3777D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области комм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хозяйства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3610020510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A3777D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102500,00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970 00</w:t>
            </w:r>
            <w:r w:rsidR="000F63D9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сфере благоустро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A3777D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</w:t>
            </w:r>
            <w:proofErr w:type="gramEnd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освещения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6000020210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</w:tr>
      <w:tr w:rsidR="00A3777D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A3777D" w:rsidRPr="00D91F62" w:rsidRDefault="00A3777D" w:rsidP="00A3777D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A3777D" w:rsidRPr="00D91F62" w:rsidRDefault="00A3777D" w:rsidP="00A3777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A3777D" w:rsidRPr="00D91F62" w:rsidRDefault="00A3777D" w:rsidP="00A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570 000,00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устройству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6000020240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400 000,00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A3777D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 w:rsidR="000F63D9" w:rsidRPr="00D91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 и меропри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тия в сфере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культуры и кинематографии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 на обеспечение деятельн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(оказание услуг) подведомственных учреждений - Учреждения культуры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4400000590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3 158 200,00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2 083 200,00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1 075 000,00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7636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Субвенции. Межбюджетные тран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муниципальных районов из бюдж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поселений и межбюджетные трансферты бюджетам поселений </w:t>
            </w:r>
            <w:proofErr w:type="gramStart"/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чения в соответствии с заключе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2B79A0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79A0"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5050000000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доплата к пенсиям лицам,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замещавшим выборные должности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5050083100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населению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217 000,00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1 459 696,00</w:t>
            </w:r>
          </w:p>
        </w:tc>
      </w:tr>
      <w:tr w:rsidR="00351BC7" w:rsidRPr="00D91F62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1 459 696,00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обеспечение деятельн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 </w:t>
            </w: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(оказание услуг) подведомственных учреждений - Учреждения спорта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4820000590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1 459 696,00</w:t>
            </w:r>
          </w:p>
        </w:tc>
      </w:tr>
      <w:tr w:rsidR="00351BC7" w:rsidRPr="00D91F62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1 299 396,00</w:t>
            </w:r>
          </w:p>
        </w:tc>
      </w:tr>
      <w:tr w:rsidR="00351BC7" w:rsidRPr="00D91F62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D91F62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государственных (мун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</w:p>
        </w:tc>
        <w:tc>
          <w:tcPr>
            <w:tcW w:w="703" w:type="dxa"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D91F62" w:rsidRDefault="00351BC7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D91F62" w:rsidRDefault="002B79A0" w:rsidP="00CC7E6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F62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351BC7" w:rsidRPr="00D91F62" w:rsidTr="006978AC">
        <w:trPr>
          <w:trHeight w:val="361"/>
        </w:trPr>
        <w:tc>
          <w:tcPr>
            <w:tcW w:w="1070" w:type="dxa"/>
          </w:tcPr>
          <w:p w:rsidR="00351BC7" w:rsidRPr="00D91F62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0" w:type="dxa"/>
            <w:gridSpan w:val="5"/>
            <w:vAlign w:val="bottom"/>
          </w:tcPr>
          <w:p w:rsidR="00351BC7" w:rsidRPr="00D91F62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138" w:type="dxa"/>
            <w:noWrap/>
            <w:vAlign w:val="bottom"/>
          </w:tcPr>
          <w:p w:rsidR="00351BC7" w:rsidRPr="00D91F62" w:rsidRDefault="002B79A0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13 402 998,00</w:t>
            </w:r>
          </w:p>
        </w:tc>
      </w:tr>
    </w:tbl>
    <w:p w:rsidR="00CC7E6A" w:rsidRPr="00D91F62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D91F6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Pr="00D91F62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D91F62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D91F62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D91F62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D91F62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</w:t>
      </w:r>
      <w:r w:rsidR="00E75ADC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от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26 декабря</w:t>
      </w:r>
      <w:r w:rsidR="00D91F62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</w:p>
    <w:p w:rsidR="00C007CB" w:rsidRPr="00D91F62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</w:t>
      </w:r>
      <w:r w:rsidR="00C45C7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кого сельского поселения на 2019</w:t>
      </w: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D91F62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841C49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1 735 458,00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9B4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1 735 458,00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841C49" w:rsidP="009B42A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A04482"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11 667 540,00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-11 667 540,00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-11 667 540,00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-11 667 540,00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C007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A04482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A04482" w:rsidRPr="00D91F62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A04482" w:rsidRPr="00D91F62" w:rsidRDefault="00A04482" w:rsidP="00A04482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4482" w:rsidRPr="00D91F62" w:rsidRDefault="00A04482" w:rsidP="00A044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13 402 998,00</w:t>
            </w:r>
          </w:p>
        </w:tc>
      </w:tr>
      <w:tr w:rsidR="00C007CB" w:rsidRPr="00D91F62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91F62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91F62" w:rsidRDefault="00A04482" w:rsidP="009B4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1F62">
              <w:rPr>
                <w:rFonts w:ascii="Times New Roman" w:hAnsi="Times New Roman" w:cs="Times New Roman"/>
                <w:sz w:val="24"/>
              </w:rPr>
              <w:t>1 735 458,00</w:t>
            </w:r>
          </w:p>
        </w:tc>
      </w:tr>
    </w:tbl>
    <w:p w:rsidR="00C007CB" w:rsidRPr="00D91F62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4"/>
        </w:rPr>
      </w:pPr>
    </w:p>
    <w:p w:rsidR="008370F2" w:rsidRPr="00D91F62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D91F62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D91F62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D91F62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D91F62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D91F62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D91F62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о</w:t>
      </w:r>
      <w:r w:rsidR="00E75ADC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т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26 декабря </w:t>
      </w:r>
      <w:r w:rsidR="004A49A5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>2018 года №</w:t>
      </w:r>
      <w:r w:rsidR="00C45C73">
        <w:rPr>
          <w:rFonts w:ascii="Times New Roman" w:eastAsia="Tahoma" w:hAnsi="Times New Roman" w:cs="Times New Roman"/>
          <w:kern w:val="0"/>
          <w:sz w:val="24"/>
          <w:lang w:eastAsia="ar-SA"/>
        </w:rPr>
        <w:t>31</w:t>
      </w:r>
      <w:r w:rsidR="00195817" w:rsidRPr="00D91F6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C946D5" w:rsidRPr="00D91F62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D91F6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C45C7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D91F6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D91F62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D91F6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D91F62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D91F6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D91F6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D91F6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91F6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D91F62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D91F6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D91F62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DF5024" w:rsidRPr="00D91F62" w:rsidSect="003F024E">
      <w:pgSz w:w="11905" w:h="16837"/>
      <w:pgMar w:top="142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50" w:rsidRDefault="00BB2D50">
      <w:r>
        <w:separator/>
      </w:r>
    </w:p>
  </w:endnote>
  <w:endnote w:type="continuationSeparator" w:id="0">
    <w:p w:rsidR="00BB2D50" w:rsidRDefault="00BB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50" w:rsidRDefault="00BB2D50">
      <w:r>
        <w:rPr>
          <w:color w:val="000000"/>
        </w:rPr>
        <w:separator/>
      </w:r>
    </w:p>
  </w:footnote>
  <w:footnote w:type="continuationSeparator" w:id="0">
    <w:p w:rsidR="00BB2D50" w:rsidRDefault="00BB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32669"/>
    <w:rsid w:val="00037209"/>
    <w:rsid w:val="00051785"/>
    <w:rsid w:val="000577BD"/>
    <w:rsid w:val="000654A4"/>
    <w:rsid w:val="000702DD"/>
    <w:rsid w:val="00092D38"/>
    <w:rsid w:val="00093F0D"/>
    <w:rsid w:val="00094E3F"/>
    <w:rsid w:val="000970E2"/>
    <w:rsid w:val="000B11C7"/>
    <w:rsid w:val="000B6ED9"/>
    <w:rsid w:val="000C385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1288"/>
    <w:rsid w:val="00243C4D"/>
    <w:rsid w:val="0025035D"/>
    <w:rsid w:val="00250D20"/>
    <w:rsid w:val="00254E37"/>
    <w:rsid w:val="00261B7A"/>
    <w:rsid w:val="00274114"/>
    <w:rsid w:val="002761A0"/>
    <w:rsid w:val="00276367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B79A0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4596"/>
    <w:rsid w:val="00346578"/>
    <w:rsid w:val="003472FD"/>
    <w:rsid w:val="00351BC7"/>
    <w:rsid w:val="00363BB5"/>
    <w:rsid w:val="00373ED5"/>
    <w:rsid w:val="003814B7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024E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4AEA"/>
    <w:rsid w:val="00490707"/>
    <w:rsid w:val="00496496"/>
    <w:rsid w:val="004A49A5"/>
    <w:rsid w:val="004A75B5"/>
    <w:rsid w:val="004B060A"/>
    <w:rsid w:val="004B2055"/>
    <w:rsid w:val="004B2C0B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C38E5"/>
    <w:rsid w:val="005E313F"/>
    <w:rsid w:val="005E4F9F"/>
    <w:rsid w:val="005F1152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6FE7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1005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4482"/>
    <w:rsid w:val="00A064DF"/>
    <w:rsid w:val="00A06893"/>
    <w:rsid w:val="00A102EB"/>
    <w:rsid w:val="00A13FAB"/>
    <w:rsid w:val="00A152C8"/>
    <w:rsid w:val="00A16732"/>
    <w:rsid w:val="00A207CD"/>
    <w:rsid w:val="00A366AD"/>
    <w:rsid w:val="00A3777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9732C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36403"/>
    <w:rsid w:val="00B4035C"/>
    <w:rsid w:val="00B62E64"/>
    <w:rsid w:val="00B725D4"/>
    <w:rsid w:val="00B82E35"/>
    <w:rsid w:val="00B82E98"/>
    <w:rsid w:val="00B83673"/>
    <w:rsid w:val="00B8370B"/>
    <w:rsid w:val="00B97C23"/>
    <w:rsid w:val="00BA1072"/>
    <w:rsid w:val="00BA20C6"/>
    <w:rsid w:val="00BA6384"/>
    <w:rsid w:val="00BB2D50"/>
    <w:rsid w:val="00BB3081"/>
    <w:rsid w:val="00BB3848"/>
    <w:rsid w:val="00BC0041"/>
    <w:rsid w:val="00BC69E0"/>
    <w:rsid w:val="00BC6C56"/>
    <w:rsid w:val="00BD3AE4"/>
    <w:rsid w:val="00BD5B5D"/>
    <w:rsid w:val="00BD7DEF"/>
    <w:rsid w:val="00BE417E"/>
    <w:rsid w:val="00C007CB"/>
    <w:rsid w:val="00C30774"/>
    <w:rsid w:val="00C40E15"/>
    <w:rsid w:val="00C4174F"/>
    <w:rsid w:val="00C42A75"/>
    <w:rsid w:val="00C45C73"/>
    <w:rsid w:val="00C4677C"/>
    <w:rsid w:val="00C47062"/>
    <w:rsid w:val="00C522C2"/>
    <w:rsid w:val="00C53576"/>
    <w:rsid w:val="00C56045"/>
    <w:rsid w:val="00C56213"/>
    <w:rsid w:val="00C5732D"/>
    <w:rsid w:val="00C648B4"/>
    <w:rsid w:val="00C65C82"/>
    <w:rsid w:val="00C670CB"/>
    <w:rsid w:val="00C70B74"/>
    <w:rsid w:val="00C75E21"/>
    <w:rsid w:val="00C7707E"/>
    <w:rsid w:val="00C91852"/>
    <w:rsid w:val="00C946D5"/>
    <w:rsid w:val="00CA20CE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1F62"/>
    <w:rsid w:val="00D96F82"/>
    <w:rsid w:val="00DC26A5"/>
    <w:rsid w:val="00DC2D39"/>
    <w:rsid w:val="00DC690A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75ADC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7715E"/>
    <w:rsid w:val="00F83207"/>
    <w:rsid w:val="00F9072F"/>
    <w:rsid w:val="00F9566E"/>
    <w:rsid w:val="00F97554"/>
    <w:rsid w:val="00FA2070"/>
    <w:rsid w:val="00FB7447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6174-7959-4762-93FF-BE66C0FC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2018-12-12T15:09:00Z</cp:lastPrinted>
  <dcterms:created xsi:type="dcterms:W3CDTF">2018-12-28T11:55:00Z</dcterms:created>
  <dcterms:modified xsi:type="dcterms:W3CDTF">2018-12-28T12:09:00Z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